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ДОГОВОР № _______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г. Липецк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____»___________  20___ г.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7F0BD3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A70B65">
        <w:rPr>
          <w:rFonts w:ascii="Times New Roman" w:hAnsi="Times New Roman"/>
          <w:bCs/>
          <w:sz w:val="20"/>
          <w:szCs w:val="20"/>
        </w:rPr>
        <w:t xml:space="preserve">Муниципальное бюджетное общеобразовательное учреждение «Средняя многопрофильная школа естественно-математических дисциплин № 65 ,,Спектр”» г. Липецка (МБОУ «СМШ №65 «Спектр»») осуществляющее образовательную деятельность (далее – образовательная  организация) на основании лицензии от «06» мая  2015 года серия 48Л01 №0001060, выданной </w:t>
      </w:r>
      <w:r w:rsidR="00A70B65">
        <w:rPr>
          <w:rFonts w:ascii="Times New Roman" w:hAnsi="Times New Roman"/>
          <w:bCs/>
          <w:sz w:val="20"/>
          <w:szCs w:val="20"/>
          <w:u w:val="single"/>
        </w:rPr>
        <w:t>Управлением образования и науки Липецкой области регистрационный №925,</w:t>
      </w:r>
      <w:r w:rsidR="00A70B65">
        <w:rPr>
          <w:rFonts w:ascii="Times New Roman" w:hAnsi="Times New Roman"/>
          <w:bCs/>
          <w:sz w:val="20"/>
          <w:szCs w:val="20"/>
        </w:rPr>
        <w:t xml:space="preserve"> именуемое в дальнейшем «</w:t>
      </w:r>
      <w:proofErr w:type="spellStart"/>
      <w:r w:rsidR="00A70B65">
        <w:rPr>
          <w:rFonts w:ascii="Times New Roman" w:hAnsi="Times New Roman"/>
          <w:b/>
          <w:bCs/>
          <w:sz w:val="20"/>
          <w:szCs w:val="20"/>
        </w:rPr>
        <w:t>Исполнитель</w:t>
      </w:r>
      <w:r w:rsidR="00A70B65">
        <w:rPr>
          <w:rFonts w:ascii="Times New Roman" w:hAnsi="Times New Roman"/>
          <w:bCs/>
          <w:sz w:val="20"/>
          <w:szCs w:val="20"/>
        </w:rPr>
        <w:t>»,в</w:t>
      </w:r>
      <w:proofErr w:type="spellEnd"/>
      <w:r w:rsidR="00A70B65">
        <w:rPr>
          <w:rFonts w:ascii="Times New Roman" w:hAnsi="Times New Roman"/>
          <w:bCs/>
          <w:sz w:val="20"/>
          <w:szCs w:val="20"/>
        </w:rPr>
        <w:t xml:space="preserve"> лице</w:t>
      </w:r>
      <w:r w:rsidR="00A70B65">
        <w:rPr>
          <w:rFonts w:ascii="Times New Roman" w:hAnsi="Times New Roman"/>
          <w:bCs/>
          <w:sz w:val="20"/>
          <w:szCs w:val="20"/>
          <w:u w:val="single"/>
        </w:rPr>
        <w:t xml:space="preserve"> директора школы Хвостовой Елены Ивановны,</w:t>
      </w:r>
      <w:r w:rsidR="00A70B65">
        <w:rPr>
          <w:rFonts w:ascii="Times New Roman" w:hAnsi="Times New Roman"/>
          <w:bCs/>
          <w:sz w:val="20"/>
          <w:szCs w:val="20"/>
        </w:rPr>
        <w:t xml:space="preserve"> действующего на основании Устава МБОУ «СМШ №65 ,,Спектр”» г. Липецка  </w:t>
      </w:r>
    </w:p>
    <w:p w:rsidR="00A70B65" w:rsidRDefault="00A70B65" w:rsidP="00A70B65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0"/>
          <w:szCs w:val="20"/>
          <w:u w:val="single"/>
        </w:rPr>
        <w:t>и</w:t>
      </w:r>
      <w:proofErr w:type="gramEnd"/>
      <w:r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>
        <w:rPr>
          <w:rFonts w:ascii="Times New Roman" w:hAnsi="Times New Roman"/>
          <w:bCs/>
          <w:sz w:val="20"/>
          <w:szCs w:val="20"/>
        </w:rPr>
        <w:t>, имя, отчество (при наличии) законного представителя несовершеннолетнего лица, зачисляемого на обучение)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именуемый</w:t>
      </w:r>
      <w:proofErr w:type="gramEnd"/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ая</w:t>
      </w:r>
      <w:proofErr w:type="spellEnd"/>
      <w:r>
        <w:rPr>
          <w:rFonts w:ascii="Times New Roman" w:hAnsi="Times New Roman"/>
          <w:bCs/>
          <w:sz w:val="20"/>
          <w:szCs w:val="20"/>
        </w:rPr>
        <w:t>) в дальнейшем «</w:t>
      </w:r>
      <w:r>
        <w:rPr>
          <w:rFonts w:ascii="Times New Roman" w:hAnsi="Times New Roman"/>
          <w:b/>
          <w:bCs/>
          <w:sz w:val="20"/>
          <w:szCs w:val="20"/>
        </w:rPr>
        <w:t>Заказчик</w:t>
      </w:r>
      <w:r>
        <w:rPr>
          <w:rFonts w:ascii="Times New Roman" w:hAnsi="Times New Roman"/>
          <w:bCs/>
          <w:sz w:val="20"/>
          <w:szCs w:val="20"/>
        </w:rPr>
        <w:t>», действующий в интересах несовершеннолетнего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End"/>
      <w:r>
        <w:rPr>
          <w:rFonts w:ascii="Times New Roman" w:hAnsi="Times New Roman"/>
          <w:bCs/>
          <w:sz w:val="20"/>
          <w:szCs w:val="20"/>
        </w:rPr>
        <w:t>, имя, отчество (при наличии) лица, зачисляемого на обучение)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именуемого</w:t>
      </w:r>
      <w:proofErr w:type="gramEnd"/>
      <w:r>
        <w:rPr>
          <w:rFonts w:ascii="Times New Roman" w:hAnsi="Times New Roman"/>
          <w:bCs/>
          <w:sz w:val="20"/>
          <w:szCs w:val="20"/>
        </w:rPr>
        <w:t>(ой) в дальнейшем «</w:t>
      </w:r>
      <w:r>
        <w:rPr>
          <w:rFonts w:ascii="Times New Roman" w:hAnsi="Times New Roman"/>
          <w:b/>
          <w:bCs/>
          <w:sz w:val="20"/>
          <w:szCs w:val="20"/>
        </w:rPr>
        <w:t>Обучающийся</w:t>
      </w:r>
      <w:r>
        <w:rPr>
          <w:rFonts w:ascii="Times New Roman" w:hAnsi="Times New Roman"/>
          <w:bCs/>
          <w:sz w:val="20"/>
          <w:szCs w:val="20"/>
        </w:rPr>
        <w:t>», совместно именуемые Стороны, заключили настоящий Договор о нижеследующем: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</w:t>
      </w:r>
      <w:r w:rsidR="007F0BD3">
        <w:rPr>
          <w:rFonts w:ascii="Times New Roman" w:hAnsi="Times New Roman"/>
          <w:bCs/>
          <w:sz w:val="20"/>
          <w:szCs w:val="20"/>
        </w:rPr>
        <w:t xml:space="preserve">ой общеразвивающей программе    </w:t>
      </w:r>
      <w:r w:rsidR="00A134DA">
        <w:rPr>
          <w:rFonts w:ascii="Times New Roman" w:hAnsi="Times New Roman"/>
          <w:b/>
          <w:bCs/>
          <w:sz w:val="20"/>
          <w:szCs w:val="20"/>
        </w:rPr>
        <w:t>Досуг школьника</w:t>
      </w:r>
    </w:p>
    <w:p w:rsidR="00A70B65" w:rsidRDefault="00A70B65" w:rsidP="00A70B65">
      <w:pPr>
        <w:spacing w:after="0" w:line="360" w:lineRule="auto"/>
        <w:ind w:left="708"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дополнительной образовательной программы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форма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обучения – очная, вид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образовательной программы - дополнительная, общеразвивающая направленность –социально-педагогическая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соответствии с учебным планом  и образовательными  программами Исполнителя , в том числе с индивидуальным учебным планом.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1.2. Срок освоения программы на момент подписания Договора составляет </w:t>
      </w:r>
    </w:p>
    <w:p w:rsidR="00A70B65" w:rsidRDefault="007F0BD3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="00A70B65" w:rsidRPr="00A70B65">
        <w:rPr>
          <w:rFonts w:ascii="Times New Roman" w:hAnsi="Times New Roman"/>
          <w:b/>
          <w:bCs/>
          <w:sz w:val="20"/>
          <w:szCs w:val="20"/>
        </w:rPr>
        <w:t>9 месяцев</w:t>
      </w:r>
    </w:p>
    <w:p w:rsidR="00A70B65" w:rsidRDefault="00A70B65" w:rsidP="00A70B6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количество месяцев, лет)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2.1. Исполнитель вправе: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2.1.1. Самостоятельно осуществлять образовательный процесс.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2.1.2. Применять к Обучающемуся меры поощрения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меры дисциплинарного взыскания </w:t>
      </w:r>
      <w:r>
        <w:rPr>
          <w:rFonts w:ascii="Times New Roman" w:hAnsi="Times New Roman"/>
          <w:bCs/>
          <w:sz w:val="20"/>
          <w:szCs w:val="20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 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 Исполнитель обязан: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в </w:t>
      </w:r>
      <w:proofErr w:type="gramStart"/>
      <w:r>
        <w:rPr>
          <w:rFonts w:ascii="Times New Roman" w:hAnsi="Times New Roman"/>
          <w:bCs/>
          <w:sz w:val="20"/>
          <w:szCs w:val="20"/>
          <w:u w:val="single"/>
        </w:rPr>
        <w:t>качестве  обучающегося</w:t>
      </w:r>
      <w:proofErr w:type="gramEnd"/>
      <w:r>
        <w:rPr>
          <w:rFonts w:ascii="Times New Roman" w:hAnsi="Times New Roman"/>
          <w:bCs/>
          <w:sz w:val="20"/>
          <w:szCs w:val="20"/>
          <w:u w:val="single"/>
        </w:rPr>
        <w:t xml:space="preserve"> по дополнительной образовательной общеразвивающей программе</w:t>
      </w:r>
    </w:p>
    <w:p w:rsidR="00A70B65" w:rsidRDefault="00A70B65" w:rsidP="00A70B6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bCs/>
          <w:sz w:val="20"/>
          <w:szCs w:val="20"/>
        </w:rPr>
        <w:t>указывается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категория обучающегося)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3.1.3.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3.1.4. Обеспечить Обучающемуся предусмотренные выбранной образовательной программой условия ее освоения.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3.1.6. Принимать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Заказчика копию квитанции об оплате за образовательные услуги.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3.2. 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3.3.2. Извещать Исполнителя о причинах отсутствия на занятиях.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3.3.3. 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A70B65" w:rsidRDefault="00A70B65" w:rsidP="00A70B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4.1. Полная стоимость платных образовательных услуг за весь период об</w:t>
      </w:r>
      <w:r w:rsidR="007F0BD3">
        <w:rPr>
          <w:rFonts w:ascii="Times New Roman" w:eastAsia="Times New Roman" w:hAnsi="Times New Roman"/>
          <w:sz w:val="20"/>
          <w:szCs w:val="20"/>
          <w:lang w:eastAsia="ru-RU"/>
        </w:rPr>
        <w:t xml:space="preserve">учения Обучающегося составляет          </w:t>
      </w:r>
      <w:r w:rsidR="00CC164B">
        <w:rPr>
          <w:rFonts w:ascii="Times New Roman" w:eastAsia="Times New Roman" w:hAnsi="Times New Roman"/>
          <w:b/>
          <w:sz w:val="20"/>
          <w:szCs w:val="20"/>
          <w:lang w:eastAsia="ru-RU"/>
        </w:rPr>
        <w:t>__</w:t>
      </w:r>
      <w:r w:rsidR="00F37151">
        <w:rPr>
          <w:rFonts w:ascii="Times New Roman" w:eastAsia="Times New Roman" w:hAnsi="Times New Roman"/>
          <w:b/>
          <w:sz w:val="20"/>
          <w:szCs w:val="20"/>
          <w:lang w:eastAsia="ru-RU"/>
        </w:rPr>
        <w:t>10800(</w:t>
      </w:r>
      <w:r w:rsidR="009861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___десять тысяч </w:t>
      </w:r>
      <w:proofErr w:type="gramStart"/>
      <w:r w:rsidR="009861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восемьсот </w:t>
      </w:r>
      <w:bookmarkStart w:id="0" w:name="_GoBack"/>
      <w:bookmarkEnd w:id="0"/>
      <w:r w:rsidR="00F37151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рублей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70B65" w:rsidRDefault="00A70B65" w:rsidP="00A70B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70B65" w:rsidRDefault="00A70B65" w:rsidP="00A70B65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4.2. </w:t>
      </w:r>
      <w:r>
        <w:rPr>
          <w:rFonts w:ascii="Times New Roman" w:hAnsi="Times New Roman"/>
          <w:bCs/>
          <w:sz w:val="20"/>
          <w:szCs w:val="20"/>
        </w:rPr>
        <w:t xml:space="preserve">Оплата производится авансовым платежом в безналичном расчете на расчетный счет образовательной организации в любом отделении банка до 10 числа текущего месяца за который осуществляется оплата, </w:t>
      </w:r>
    </w:p>
    <w:p w:rsidR="00A70B65" w:rsidRDefault="00A70B65" w:rsidP="00A70B65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В случае отсутствия на занятиях по уважительной причине (справки, путевки) образовательной организацией производится перерасчет оплаты образовательной услуги в следующем месяце. Перерасчет производится бухгалтерией Исполнителя.</w:t>
      </w: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Настоящий Договор расторгается досрочно: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70B65" w:rsidRDefault="00A70B65" w:rsidP="00A70B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0"/>
      <w:bookmarkEnd w:id="1"/>
    </w:p>
    <w:p w:rsidR="00A70B65" w:rsidRDefault="00A70B65" w:rsidP="00A70B6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</w:t>
      </w:r>
      <w:r>
        <w:rPr>
          <w:rFonts w:ascii="Times New Roman" w:hAnsi="Times New Roman" w:cs="Times New Roman"/>
        </w:rPr>
        <w:lastRenderedPageBreak/>
        <w:t xml:space="preserve">ответственность, предусмотренную законодательством Российской Федерации и Договором.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Безвозмездного оказания образовательной услуги;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07D8E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6.4.3. Потребовать уменьшения стоимости образовательной услуги; </w:t>
      </w:r>
    </w:p>
    <w:p w:rsidR="00A70B65" w:rsidRDefault="00307D8E" w:rsidP="00307D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Срок действия Договора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179"/>
      <w:bookmarkEnd w:id="2"/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VIII. Заключительные положения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8.2. 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0B65" w:rsidRDefault="00A70B65" w:rsidP="00A70B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8.4. Изменения Договора оформляются дополнительными соглашениями к Договору.</w:t>
      </w: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" w:name="Par186"/>
      <w:bookmarkEnd w:id="3"/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7D8E" w:rsidRDefault="00307D8E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0B65" w:rsidRDefault="00A70B65" w:rsidP="00A70B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IX. Адреса и реквизиты сторон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114"/>
        <w:gridCol w:w="3657"/>
        <w:gridCol w:w="2800"/>
      </w:tblGrid>
      <w:tr w:rsidR="00A70B65" w:rsidTr="00A70B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A70B65" w:rsidTr="00A70B65">
        <w:trPr>
          <w:trHeight w:val="7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«СМШ№65 «Спектр»»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Ф.И.О.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A70B65" w:rsidTr="00A70B65">
        <w:trPr>
          <w:trHeight w:val="8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398055 г.Липецк, проезд Сержанта Кувшинова, д.3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A70B65" w:rsidTr="00A70B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ИНН: </w:t>
            </w:r>
            <w:r>
              <w:rPr>
                <w:rFonts w:ascii="Times New Roman" w:hAnsi="Times New Roman"/>
                <w:sz w:val="20"/>
                <w:szCs w:val="20"/>
              </w:rPr>
              <w:t>4826027807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КПП: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482601001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Паспорт: </w:t>
            </w:r>
            <w:r>
              <w:rPr>
                <w:rFonts w:ascii="Times New Roman" w:hAnsi="Times New Roman"/>
                <w:sz w:val="20"/>
                <w:szCs w:val="20"/>
              </w:rPr>
              <w:t>серия_______ №__________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</w:p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0B65" w:rsidTr="00A70B6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Банковские реквизиты:</w:t>
            </w:r>
          </w:p>
          <w:p w:rsidR="00A70B65" w:rsidRDefault="00A70B65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 Липецк Банка России//УФК по Липецкой области г. Липецк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 банка получателя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банковского счета, входящего в состав единого казначейского счета (ЕКС)) 40102810945370000039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Казначейский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счет  03234643427010004600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Лицевой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счет  20620000930</w:t>
            </w:r>
            <w:proofErr w:type="gramEnd"/>
          </w:p>
          <w:p w:rsidR="00A70B65" w:rsidRDefault="00A70B6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014206212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 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ОКПО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52064297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0B65" w:rsidRDefault="00A70B65">
            <w:pPr>
              <w:shd w:val="clear" w:color="auto" w:fill="FFFFFF"/>
              <w:spacing w:line="253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ОКАТО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42401375000  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ОКФС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14   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1024840847976 (21.11.2002г.)</w:t>
            </w:r>
          </w:p>
          <w:p w:rsidR="00A70B65" w:rsidRDefault="00A70B65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ОКТМО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42701000  КБД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620 07020000000000131 (200000002)</w:t>
            </w:r>
          </w:p>
          <w:p w:rsidR="00A70B65" w:rsidRDefault="00A70B65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Назначение платежа: 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Доп.образование</w:t>
            </w:r>
            <w:proofErr w:type="spellEnd"/>
          </w:p>
          <w:p w:rsidR="00A70B65" w:rsidRDefault="00A70B6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5" w:rsidRDefault="00A70B6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0B65" w:rsidRDefault="00A70B65" w:rsidP="00A70B6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Х. Подписи сторон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Заказчик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МБОУ «СМШ №65 «Спектр» </w:t>
      </w:r>
      <w:proofErr w:type="spellStart"/>
      <w:r>
        <w:rPr>
          <w:rFonts w:ascii="Times New Roman" w:hAnsi="Times New Roman"/>
          <w:b/>
          <w:sz w:val="20"/>
          <w:szCs w:val="20"/>
        </w:rPr>
        <w:t>г.Липецка</w:t>
      </w:r>
      <w:proofErr w:type="spellEnd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______________ Е.И.Хвостова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«____» _____________ 20___г.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«___» ____________20___г.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</w:p>
    <w:p w:rsidR="00A70B65" w:rsidRDefault="00A70B65" w:rsidP="00A70B65">
      <w:pPr>
        <w:rPr>
          <w:rFonts w:ascii="Times New Roman" w:hAnsi="Times New Roman"/>
          <w:b/>
          <w:sz w:val="20"/>
          <w:szCs w:val="20"/>
        </w:rPr>
      </w:pPr>
    </w:p>
    <w:p w:rsidR="006D45DE" w:rsidRDefault="006D45DE"/>
    <w:sectPr w:rsidR="006D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A"/>
    <w:rsid w:val="00045FB6"/>
    <w:rsid w:val="00307D8E"/>
    <w:rsid w:val="00362EFD"/>
    <w:rsid w:val="005C1365"/>
    <w:rsid w:val="006D45DE"/>
    <w:rsid w:val="007E28B8"/>
    <w:rsid w:val="007F0BD3"/>
    <w:rsid w:val="009861C5"/>
    <w:rsid w:val="00A134DA"/>
    <w:rsid w:val="00A70B65"/>
    <w:rsid w:val="00AE3339"/>
    <w:rsid w:val="00BB7A8A"/>
    <w:rsid w:val="00CC164B"/>
    <w:rsid w:val="00F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8B50-D5CF-46D7-8B95-FA12B4D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70B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B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2022-09-02T07:41:00Z</cp:lastPrinted>
  <dcterms:created xsi:type="dcterms:W3CDTF">2021-08-26T08:45:00Z</dcterms:created>
  <dcterms:modified xsi:type="dcterms:W3CDTF">2022-09-02T08:07:00Z</dcterms:modified>
</cp:coreProperties>
</file>